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71AF6" w14:textId="0B74594D" w:rsidR="00377280" w:rsidRPr="00411B6A" w:rsidRDefault="007C09F0" w:rsidP="00377280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16</w:t>
      </w:r>
      <w:r w:rsidR="00377280" w:rsidRPr="00411B6A">
        <w:rPr>
          <w:rFonts w:ascii="Arial" w:eastAsia="Arial" w:hAnsi="Arial" w:cs="Arial"/>
          <w:sz w:val="20"/>
          <w:szCs w:val="20"/>
        </w:rPr>
        <w:t xml:space="preserve"> a. 2022</w:t>
      </w:r>
    </w:p>
    <w:p w14:paraId="605237F7" w14:textId="5BCF22EC" w:rsidR="00377280" w:rsidRPr="00FE657A" w:rsidRDefault="00377280" w:rsidP="0037728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 xml:space="preserve">Verona, </w:t>
      </w:r>
      <w:r w:rsidR="007C09F0">
        <w:rPr>
          <w:rFonts w:ascii="Arial" w:eastAsia="Arial" w:hAnsi="Arial" w:cs="Arial"/>
          <w:sz w:val="21"/>
          <w:szCs w:val="21"/>
        </w:rPr>
        <w:t>21</w:t>
      </w:r>
      <w:r w:rsidRPr="00411B6A">
        <w:rPr>
          <w:rFonts w:ascii="Arial" w:eastAsia="Arial" w:hAnsi="Arial" w:cs="Arial"/>
          <w:sz w:val="21"/>
          <w:szCs w:val="21"/>
        </w:rPr>
        <w:t xml:space="preserve"> febbraio 2022</w:t>
      </w:r>
    </w:p>
    <w:p w14:paraId="4D39EE73" w14:textId="77777777" w:rsidR="00377280" w:rsidRDefault="00377280" w:rsidP="00377280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</w:p>
    <w:p w14:paraId="427D84F3" w14:textId="77777777" w:rsidR="00377280" w:rsidRDefault="00377280" w:rsidP="00377280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  <w:r w:rsidRPr="006C51CB">
        <w:rPr>
          <w:rFonts w:ascii="Arial" w:eastAsia="Arial" w:hAnsi="Arial" w:cs="Arial"/>
          <w:b/>
          <w:bCs/>
        </w:rPr>
        <w:t>Comunicato stampa</w:t>
      </w:r>
    </w:p>
    <w:p w14:paraId="50A12991" w14:textId="153DDB8D" w:rsidR="007C09F0" w:rsidRPr="001D5908" w:rsidRDefault="007C09F0" w:rsidP="007C09F0">
      <w:pPr>
        <w:pStyle w:val="Titolo1"/>
        <w:jc w:val="center"/>
        <w:rPr>
          <w:rFonts w:ascii="Arial" w:hAnsi="Arial" w:cs="Arial"/>
          <w:sz w:val="32"/>
          <w:szCs w:val="32"/>
        </w:rPr>
      </w:pPr>
      <w:r w:rsidRPr="001D5908">
        <w:rPr>
          <w:rFonts w:ascii="Arial" w:hAnsi="Arial" w:cs="Arial"/>
          <w:sz w:val="32"/>
          <w:szCs w:val="32"/>
        </w:rPr>
        <w:t>Ultimo appuntamento con “Dante in Scena”</w:t>
      </w:r>
    </w:p>
    <w:p w14:paraId="0896BC38" w14:textId="5AA838E2" w:rsidR="001D5908" w:rsidRPr="001D5908" w:rsidRDefault="007C09F0" w:rsidP="001D5908">
      <w:pPr>
        <w:jc w:val="center"/>
        <w:rPr>
          <w:rStyle w:val="Enfasigrassetto"/>
          <w:rFonts w:ascii="Arial" w:eastAsia="Times New Roman" w:hAnsi="Arial" w:cs="Arial"/>
          <w:sz w:val="22"/>
          <w:szCs w:val="22"/>
        </w:rPr>
      </w:pPr>
      <w:r w:rsidRPr="007C09F0">
        <w:rPr>
          <w:rFonts w:ascii="Arial" w:eastAsia="Times New Roman" w:hAnsi="Arial" w:cs="Arial"/>
          <w:b/>
          <w:bCs/>
        </w:rPr>
        <w:t xml:space="preserve">Il cartellone dedicato alla figura del Sommo Poeta volge al termine con l'incontro "Dante in carcere" con Alessandro </w:t>
      </w:r>
      <w:proofErr w:type="spellStart"/>
      <w:r w:rsidRPr="007C09F0">
        <w:rPr>
          <w:rFonts w:ascii="Arial" w:eastAsia="Times New Roman" w:hAnsi="Arial" w:cs="Arial"/>
          <w:b/>
          <w:bCs/>
        </w:rPr>
        <w:t>Anderloni</w:t>
      </w:r>
      <w:proofErr w:type="spellEnd"/>
    </w:p>
    <w:p w14:paraId="484F84B1" w14:textId="6EF82007" w:rsidR="007C09F0" w:rsidRPr="001D5908" w:rsidRDefault="007C09F0" w:rsidP="007C09F0">
      <w:pPr>
        <w:pStyle w:val="NormaleWeb"/>
        <w:jc w:val="both"/>
        <w:rPr>
          <w:rFonts w:ascii="Arial" w:hAnsi="Arial" w:cs="Arial"/>
        </w:rPr>
      </w:pPr>
      <w:r w:rsidRPr="001D5908">
        <w:rPr>
          <w:rStyle w:val="Enfasigrassetto"/>
          <w:rFonts w:ascii="Arial" w:hAnsi="Arial" w:cs="Arial"/>
        </w:rPr>
        <w:t xml:space="preserve">Dopo il successo ottenuto dagli appuntamenti dei mesi scorsi, giunge a conclusione </w:t>
      </w:r>
      <w:r w:rsidRPr="007140ED">
        <w:rPr>
          <w:rFonts w:ascii="Arial" w:hAnsi="Arial" w:cs="Arial"/>
          <w:b/>
          <w:bCs/>
        </w:rPr>
        <w:t>Dante in scena</w:t>
      </w:r>
      <w:r w:rsidRPr="001D5908">
        <w:rPr>
          <w:rStyle w:val="Enfasigrassetto"/>
          <w:rFonts w:ascii="Arial" w:hAnsi="Arial" w:cs="Arial"/>
        </w:rPr>
        <w:t xml:space="preserve">, il ciclo di incontri promossi dall’università di Verona per celebrare il profondo legame tra Dante e la città scaligera. Sarà Alessandro </w:t>
      </w:r>
      <w:proofErr w:type="spellStart"/>
      <w:r w:rsidRPr="001D5908">
        <w:rPr>
          <w:rStyle w:val="Enfasigrassetto"/>
          <w:rFonts w:ascii="Arial" w:hAnsi="Arial" w:cs="Arial"/>
        </w:rPr>
        <w:t>Anderloni</w:t>
      </w:r>
      <w:proofErr w:type="spellEnd"/>
      <w:r w:rsidRPr="001D5908">
        <w:rPr>
          <w:rStyle w:val="Enfasigrassetto"/>
          <w:rFonts w:ascii="Arial" w:hAnsi="Arial" w:cs="Arial"/>
        </w:rPr>
        <w:t xml:space="preserve"> a dialogare con studentesse, studenti e cittadini, martedì 22 febbraio, alle 17, nell’aula SM T3 del Polo Santa Marta di via </w:t>
      </w:r>
      <w:proofErr w:type="spellStart"/>
      <w:r w:rsidRPr="001D5908">
        <w:rPr>
          <w:rStyle w:val="Enfasigrassetto"/>
          <w:rFonts w:ascii="Arial" w:hAnsi="Arial" w:cs="Arial"/>
        </w:rPr>
        <w:t>Cantarane</w:t>
      </w:r>
      <w:proofErr w:type="spellEnd"/>
      <w:r w:rsidRPr="001D5908">
        <w:rPr>
          <w:rStyle w:val="Enfasigrassetto"/>
          <w:rFonts w:ascii="Arial" w:hAnsi="Arial" w:cs="Arial"/>
        </w:rPr>
        <w:t xml:space="preserve"> 24. </w:t>
      </w:r>
    </w:p>
    <w:p w14:paraId="2DA2475E" w14:textId="77777777" w:rsidR="007C09F0" w:rsidRPr="001D5908" w:rsidRDefault="007C09F0" w:rsidP="007C09F0">
      <w:pPr>
        <w:pStyle w:val="NormaleWeb"/>
        <w:jc w:val="both"/>
        <w:rPr>
          <w:rFonts w:ascii="Arial" w:hAnsi="Arial" w:cs="Arial"/>
        </w:rPr>
      </w:pPr>
      <w:r w:rsidRPr="001D5908">
        <w:rPr>
          <w:rStyle w:val="Enfasigrassetto"/>
          <w:rFonts w:ascii="Arial" w:hAnsi="Arial" w:cs="Arial"/>
        </w:rPr>
        <w:t xml:space="preserve">All’incontro dal titolo “Dante in carcere” parteciperanno, assieme al coordinatore scientifico della rassegna Nicola </w:t>
      </w:r>
      <w:proofErr w:type="spellStart"/>
      <w:r w:rsidRPr="001D5908">
        <w:rPr>
          <w:rStyle w:val="Enfasigrassetto"/>
          <w:rFonts w:ascii="Arial" w:hAnsi="Arial" w:cs="Arial"/>
        </w:rPr>
        <w:t>Pasqualicchio</w:t>
      </w:r>
      <w:proofErr w:type="spellEnd"/>
      <w:r w:rsidRPr="001D5908">
        <w:rPr>
          <w:rStyle w:val="Enfasigrassetto"/>
          <w:rFonts w:ascii="Arial" w:hAnsi="Arial" w:cs="Arial"/>
        </w:rPr>
        <w:t xml:space="preserve">, docente di Discipline dello spettacolo, anche Mariagrazia </w:t>
      </w:r>
      <w:proofErr w:type="spellStart"/>
      <w:r w:rsidRPr="001D5908">
        <w:rPr>
          <w:rStyle w:val="Enfasigrassetto"/>
          <w:rFonts w:ascii="Arial" w:hAnsi="Arial" w:cs="Arial"/>
        </w:rPr>
        <w:t>Bregoli</w:t>
      </w:r>
      <w:proofErr w:type="spellEnd"/>
      <w:r w:rsidRPr="001D5908">
        <w:rPr>
          <w:rStyle w:val="Enfasigrassetto"/>
          <w:rFonts w:ascii="Arial" w:hAnsi="Arial" w:cs="Arial"/>
        </w:rPr>
        <w:t xml:space="preserve">, direttrice della Casa Circondariale di Verona e Rita </w:t>
      </w:r>
      <w:proofErr w:type="spellStart"/>
      <w:r w:rsidRPr="001D5908">
        <w:rPr>
          <w:rStyle w:val="Enfasigrassetto"/>
          <w:rFonts w:ascii="Arial" w:hAnsi="Arial" w:cs="Arial"/>
        </w:rPr>
        <w:t>Ruffoli</w:t>
      </w:r>
      <w:proofErr w:type="spellEnd"/>
      <w:r w:rsidRPr="001D5908">
        <w:rPr>
          <w:rStyle w:val="Enfasigrassetto"/>
          <w:rFonts w:ascii="Arial" w:hAnsi="Arial" w:cs="Arial"/>
        </w:rPr>
        <w:t>, direttrice della Fondazione San Zeno. </w:t>
      </w:r>
    </w:p>
    <w:p w14:paraId="4598A0D6" w14:textId="77777777" w:rsidR="007C09F0" w:rsidRPr="001D5908" w:rsidRDefault="007C09F0" w:rsidP="007C09F0">
      <w:pPr>
        <w:pStyle w:val="NormaleWeb"/>
        <w:jc w:val="both"/>
        <w:rPr>
          <w:rFonts w:ascii="Arial" w:hAnsi="Arial" w:cs="Arial"/>
        </w:rPr>
      </w:pPr>
      <w:r w:rsidRPr="001D5908">
        <w:rPr>
          <w:rFonts w:ascii="Arial" w:hAnsi="Arial" w:cs="Arial"/>
        </w:rPr>
        <w:t xml:space="preserve">“L’incontro avrà per tema il progetto “Dante in carcere”, iniziato nel 2018 e tuttora in corso, a cura di </w:t>
      </w:r>
      <w:proofErr w:type="spellStart"/>
      <w:r w:rsidRPr="001D5908">
        <w:rPr>
          <w:rFonts w:ascii="Arial" w:hAnsi="Arial" w:cs="Arial"/>
        </w:rPr>
        <w:t>Anderloni</w:t>
      </w:r>
      <w:proofErr w:type="spellEnd"/>
      <w:r w:rsidRPr="001D5908">
        <w:rPr>
          <w:rFonts w:ascii="Arial" w:hAnsi="Arial" w:cs="Arial"/>
        </w:rPr>
        <w:t xml:space="preserve"> e della Compagnia Teatro del Montorio”, spiega </w:t>
      </w:r>
      <w:proofErr w:type="spellStart"/>
      <w:r w:rsidRPr="00C2469E">
        <w:rPr>
          <w:rFonts w:ascii="Arial" w:hAnsi="Arial" w:cs="Arial"/>
          <w:b/>
          <w:bCs/>
        </w:rPr>
        <w:t>Pasqualicchio</w:t>
      </w:r>
      <w:proofErr w:type="spellEnd"/>
      <w:r w:rsidRPr="001D5908">
        <w:rPr>
          <w:rFonts w:ascii="Arial" w:hAnsi="Arial" w:cs="Arial"/>
        </w:rPr>
        <w:t xml:space="preserve">, “si tratta di un percorso laboratoriale all’interno del carcere, promosso e organizzato dalla direzione della Casa Circondariale di Verona e sostenuto dalla Fondazione San Zeno, che vede la partecipazione di un gruppo multietnico, multiculturale e </w:t>
      </w:r>
      <w:proofErr w:type="spellStart"/>
      <w:r w:rsidRPr="001D5908">
        <w:rPr>
          <w:rFonts w:ascii="Arial" w:hAnsi="Arial" w:cs="Arial"/>
        </w:rPr>
        <w:t>multireligioso</w:t>
      </w:r>
      <w:proofErr w:type="spellEnd"/>
      <w:r w:rsidRPr="001D5908">
        <w:rPr>
          <w:rFonts w:ascii="Arial" w:hAnsi="Arial" w:cs="Arial"/>
        </w:rPr>
        <w:t xml:space="preserve"> di detenuti ed è destinato a concretizzarsi in tre momenti spettacolari, uno per ogni cantica della </w:t>
      </w:r>
      <w:r w:rsidRPr="001D5908">
        <w:rPr>
          <w:rStyle w:val="Enfasicorsivo"/>
          <w:rFonts w:ascii="Arial" w:hAnsi="Arial" w:cs="Arial"/>
        </w:rPr>
        <w:t>Divina Commedia”</w:t>
      </w:r>
      <w:r w:rsidRPr="001D5908">
        <w:rPr>
          <w:rFonts w:ascii="Arial" w:hAnsi="Arial" w:cs="Arial"/>
        </w:rPr>
        <w:t>.</w:t>
      </w:r>
    </w:p>
    <w:p w14:paraId="0B5F1AB8" w14:textId="77777777" w:rsidR="007C09F0" w:rsidRPr="001D5908" w:rsidRDefault="007C09F0" w:rsidP="007C09F0">
      <w:pPr>
        <w:pStyle w:val="NormaleWeb"/>
        <w:jc w:val="both"/>
        <w:rPr>
          <w:rFonts w:ascii="Arial" w:hAnsi="Arial" w:cs="Arial"/>
        </w:rPr>
      </w:pPr>
      <w:r w:rsidRPr="001D5908">
        <w:rPr>
          <w:rFonts w:ascii="Arial" w:hAnsi="Arial" w:cs="Arial"/>
        </w:rPr>
        <w:t xml:space="preserve">Un’esperienza umana, sociale e artistica importante e unica, a proposito della quale ha dichiarato </w:t>
      </w:r>
      <w:proofErr w:type="spellStart"/>
      <w:r w:rsidRPr="00C2469E">
        <w:rPr>
          <w:rFonts w:ascii="Arial" w:hAnsi="Arial" w:cs="Arial"/>
          <w:b/>
          <w:bCs/>
        </w:rPr>
        <w:t>Anderloni</w:t>
      </w:r>
      <w:proofErr w:type="spellEnd"/>
      <w:r w:rsidRPr="001D5908">
        <w:rPr>
          <w:rFonts w:ascii="Arial" w:hAnsi="Arial" w:cs="Arial"/>
        </w:rPr>
        <w:t>: “In questo anniversario sento che Dante è nelle carceri molto più che sui palcoscenici dei teatri e nelle sale delle accademie. È nelle case e nelle scuole, tra le persone. È “uno di noi” come ha scritto un attore del “Teatro del Montorio” sotto il volto del Poeta appeso nella sala prove del carcere”.</w:t>
      </w:r>
    </w:p>
    <w:p w14:paraId="5A90CAAD" w14:textId="77777777" w:rsidR="007C09F0" w:rsidRPr="001D5908" w:rsidRDefault="007C09F0" w:rsidP="007C09F0">
      <w:pPr>
        <w:pStyle w:val="NormaleWeb"/>
        <w:jc w:val="both"/>
        <w:rPr>
          <w:rFonts w:ascii="Arial" w:hAnsi="Arial" w:cs="Arial"/>
        </w:rPr>
      </w:pPr>
      <w:r w:rsidRPr="001D5908">
        <w:rPr>
          <w:rStyle w:val="Enfasigrassetto"/>
          <w:rFonts w:ascii="Arial" w:hAnsi="Arial" w:cs="Arial"/>
        </w:rPr>
        <w:t>Il cartellone Dante in scena</w:t>
      </w:r>
      <w:r w:rsidRPr="001D5908">
        <w:rPr>
          <w:rFonts w:ascii="Arial" w:hAnsi="Arial" w:cs="Arial"/>
        </w:rPr>
        <w:t>, nato grazia a un protocollo di intesa tra con capofila l’università, dipartimento di Culture e Civiltà, il Comune di Verona, assessorato alla Cultura e la Diocesi, è stato realizzato grazie alla piena collaborazione ricevuta dai maggiori teatri veronesi e da altre realtà cittadine che operano nell’ambito dello spettacolo. Da ottobre scorso a febbraio, infatti, la rassegna ha celebrato Dante attraverso il teatro, la danza, la musica, e alternando, presenze locali, nazionali e internazionali nel segno della qualità e dell’innovatività.</w:t>
      </w:r>
    </w:p>
    <w:p w14:paraId="5DAB8F45" w14:textId="1FA7FF93" w:rsidR="00FE1F99" w:rsidRPr="001D5908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1D5908">
        <w:rPr>
          <w:rFonts w:ascii="Arial" w:eastAsia="Arial" w:hAnsi="Arial" w:cs="Arial"/>
          <w:b/>
          <w:bCs/>
          <w:sz w:val="20"/>
          <w:szCs w:val="20"/>
        </w:rPr>
        <w:t>Area Comunicazione - Ufficio Stampa  </w:t>
      </w:r>
    </w:p>
    <w:p w14:paraId="19A43883" w14:textId="77777777" w:rsidR="00FE1F99" w:rsidRPr="001D5908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1D5908">
        <w:rPr>
          <w:rFonts w:ascii="Arial" w:eastAsia="Arial" w:hAnsi="Arial" w:cs="Arial"/>
          <w:sz w:val="20"/>
          <w:szCs w:val="20"/>
        </w:rPr>
        <w:t>366 6188411 - 3351593262  </w:t>
      </w:r>
    </w:p>
    <w:p w14:paraId="4C18C963" w14:textId="77777777" w:rsidR="00FE1F99" w:rsidRPr="001D5908" w:rsidRDefault="003B3127" w:rsidP="00FE1F99">
      <w:pPr>
        <w:jc w:val="both"/>
        <w:rPr>
          <w:rFonts w:ascii="Arial" w:eastAsia="Arial" w:hAnsi="Arial" w:cs="Arial"/>
          <w:sz w:val="20"/>
          <w:szCs w:val="20"/>
        </w:rPr>
      </w:pPr>
      <w:hyperlink r:id="rId7" w:tgtFrame="_blank" w:history="1">
        <w:r w:rsidR="00FE1F99" w:rsidRPr="001D5908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FE1F99" w:rsidRPr="001D5908">
        <w:rPr>
          <w:rFonts w:ascii="Arial" w:eastAsia="Arial" w:hAnsi="Arial" w:cs="Arial"/>
          <w:sz w:val="20"/>
          <w:szCs w:val="20"/>
        </w:rPr>
        <w:t>  </w:t>
      </w:r>
    </w:p>
    <w:p w14:paraId="7295606C" w14:textId="67A10279" w:rsidR="00567427" w:rsidRPr="00567427" w:rsidRDefault="00FE1F99" w:rsidP="007C09F0">
      <w:pPr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1D5908"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 w:rsidR="00156ACC">
        <w:fldChar w:fldCharType="begin"/>
      </w:r>
      <w:r w:rsidR="00156ACC">
        <w:instrText xml:space="preserve"> HYPERLINK "https://www.univr.it/it/univerona-news" \t "_blank" </w:instrText>
      </w:r>
      <w:r w:rsidR="00156ACC">
        <w:fldChar w:fldCharType="separate"/>
      </w:r>
      <w:r w:rsidRPr="001D5908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>Univerona</w:t>
      </w:r>
      <w:proofErr w:type="spellEnd"/>
      <w:r w:rsidRPr="001D5908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 xml:space="preserve"> News</w:t>
      </w:r>
      <w:r w:rsidR="00156ACC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fldChar w:fldCharType="end"/>
      </w:r>
      <w:r w:rsidRPr="001D5908">
        <w:rPr>
          <w:rFonts w:ascii="Arial" w:eastAsia="Arial" w:hAnsi="Arial" w:cs="Arial"/>
          <w:b/>
          <w:bCs/>
          <w:sz w:val="20"/>
          <w:szCs w:val="20"/>
          <w:u w:val="single"/>
        </w:rPr>
        <w:t> </w:t>
      </w:r>
    </w:p>
    <w:sectPr w:rsidR="00567427" w:rsidRPr="00567427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C01D6" w14:textId="77777777" w:rsidR="003B3127" w:rsidRDefault="003B3127" w:rsidP="00D06FF2">
      <w:r>
        <w:separator/>
      </w:r>
    </w:p>
  </w:endnote>
  <w:endnote w:type="continuationSeparator" w:id="0">
    <w:p w14:paraId="651EC81C" w14:textId="77777777" w:rsidR="003B3127" w:rsidRDefault="003B3127" w:rsidP="00D06FF2">
      <w:r>
        <w:continuationSeparator/>
      </w:r>
    </w:p>
  </w:endnote>
  <w:endnote w:type="continuationNotice" w:id="1">
    <w:p w14:paraId="505AD76E" w14:textId="77777777" w:rsidR="003B3127" w:rsidRDefault="003B31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CB604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373F8395" w14:textId="77777777"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83E1D" w14:textId="77777777" w:rsidR="003B3127" w:rsidRDefault="003B3127" w:rsidP="00D06FF2">
      <w:r>
        <w:separator/>
      </w:r>
    </w:p>
  </w:footnote>
  <w:footnote w:type="continuationSeparator" w:id="0">
    <w:p w14:paraId="13535533" w14:textId="77777777" w:rsidR="003B3127" w:rsidRDefault="003B3127" w:rsidP="00D06FF2">
      <w:r>
        <w:continuationSeparator/>
      </w:r>
    </w:p>
  </w:footnote>
  <w:footnote w:type="continuationNotice" w:id="1">
    <w:p w14:paraId="13C0EC43" w14:textId="77777777" w:rsidR="003B3127" w:rsidRDefault="003B31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33826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D4727A9" w14:textId="700E63DD" w:rsidR="00266D6A" w:rsidRPr="00EF6A5B" w:rsidRDefault="00EF6A5B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 Comunicazione</w:t>
                          </w:r>
                        </w:p>
                        <w:p w14:paraId="26B9EBC1" w14:textId="0C13A43E" w:rsidR="00266D6A" w:rsidRPr="00EC3C70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" filled="f" stroked="f">
              <v:textbox>
                <w:txbxContent>
                  <w:p w14:paraId="7D4727A9" w14:textId="700E63DD" w:rsidR="00266D6A" w:rsidRPr="00EF6A5B" w:rsidRDefault="00EF6A5B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 Comunicazione</w:t>
                    </w:r>
                  </w:p>
                  <w:p w14:paraId="26B9EBC1" w14:textId="0C13A43E" w:rsidR="00266D6A" w:rsidRPr="00EC3C70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A412D"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75036"/>
    <w:rsid w:val="00094B15"/>
    <w:rsid w:val="000A6328"/>
    <w:rsid w:val="000B74C7"/>
    <w:rsid w:val="000C2734"/>
    <w:rsid w:val="000D2C05"/>
    <w:rsid w:val="00102277"/>
    <w:rsid w:val="00107007"/>
    <w:rsid w:val="0013500E"/>
    <w:rsid w:val="00144B76"/>
    <w:rsid w:val="00151FFF"/>
    <w:rsid w:val="00156ACC"/>
    <w:rsid w:val="00170F1C"/>
    <w:rsid w:val="001900EB"/>
    <w:rsid w:val="00192D44"/>
    <w:rsid w:val="001C6C9E"/>
    <w:rsid w:val="001D1A81"/>
    <w:rsid w:val="001D5908"/>
    <w:rsid w:val="001D719D"/>
    <w:rsid w:val="001E4AFA"/>
    <w:rsid w:val="001F76A9"/>
    <w:rsid w:val="00232992"/>
    <w:rsid w:val="00236CA6"/>
    <w:rsid w:val="00266D6A"/>
    <w:rsid w:val="002747EB"/>
    <w:rsid w:val="002A412D"/>
    <w:rsid w:val="002B4C93"/>
    <w:rsid w:val="002C54E8"/>
    <w:rsid w:val="002E6EC2"/>
    <w:rsid w:val="002F5EB9"/>
    <w:rsid w:val="002F6CD3"/>
    <w:rsid w:val="0031323A"/>
    <w:rsid w:val="0032567A"/>
    <w:rsid w:val="00334D50"/>
    <w:rsid w:val="00336429"/>
    <w:rsid w:val="00344D00"/>
    <w:rsid w:val="00370910"/>
    <w:rsid w:val="00377280"/>
    <w:rsid w:val="003B3127"/>
    <w:rsid w:val="004124C3"/>
    <w:rsid w:val="00427495"/>
    <w:rsid w:val="0044540F"/>
    <w:rsid w:val="004D2960"/>
    <w:rsid w:val="004F095E"/>
    <w:rsid w:val="00527881"/>
    <w:rsid w:val="00533803"/>
    <w:rsid w:val="00552B3B"/>
    <w:rsid w:val="00567427"/>
    <w:rsid w:val="006852EC"/>
    <w:rsid w:val="006967C9"/>
    <w:rsid w:val="006A6565"/>
    <w:rsid w:val="006A671E"/>
    <w:rsid w:val="007140ED"/>
    <w:rsid w:val="0071669A"/>
    <w:rsid w:val="0073165E"/>
    <w:rsid w:val="00763CB5"/>
    <w:rsid w:val="00766BAD"/>
    <w:rsid w:val="007816B0"/>
    <w:rsid w:val="007946EF"/>
    <w:rsid w:val="007B0BF0"/>
    <w:rsid w:val="007C09F0"/>
    <w:rsid w:val="00805AD1"/>
    <w:rsid w:val="0082325A"/>
    <w:rsid w:val="00837884"/>
    <w:rsid w:val="008523C8"/>
    <w:rsid w:val="00897296"/>
    <w:rsid w:val="008974BD"/>
    <w:rsid w:val="008E2D8E"/>
    <w:rsid w:val="008E6E44"/>
    <w:rsid w:val="008F2CC6"/>
    <w:rsid w:val="00935337"/>
    <w:rsid w:val="00954DBA"/>
    <w:rsid w:val="00955E02"/>
    <w:rsid w:val="00963194"/>
    <w:rsid w:val="00981141"/>
    <w:rsid w:val="00986FDE"/>
    <w:rsid w:val="009C22BF"/>
    <w:rsid w:val="009F10C2"/>
    <w:rsid w:val="009F6465"/>
    <w:rsid w:val="00A052F7"/>
    <w:rsid w:val="00A436AC"/>
    <w:rsid w:val="00A70799"/>
    <w:rsid w:val="00A971F1"/>
    <w:rsid w:val="00AA6638"/>
    <w:rsid w:val="00AD3BDE"/>
    <w:rsid w:val="00AE2E6E"/>
    <w:rsid w:val="00B01570"/>
    <w:rsid w:val="00B1002C"/>
    <w:rsid w:val="00B15B69"/>
    <w:rsid w:val="00B411AB"/>
    <w:rsid w:val="00B42772"/>
    <w:rsid w:val="00B429D9"/>
    <w:rsid w:val="00B76F1C"/>
    <w:rsid w:val="00BC303A"/>
    <w:rsid w:val="00BD4D6C"/>
    <w:rsid w:val="00C16829"/>
    <w:rsid w:val="00C2469E"/>
    <w:rsid w:val="00C6628B"/>
    <w:rsid w:val="00C66B3B"/>
    <w:rsid w:val="00CA3D09"/>
    <w:rsid w:val="00CA756C"/>
    <w:rsid w:val="00CC2284"/>
    <w:rsid w:val="00CC4DB5"/>
    <w:rsid w:val="00CE0F18"/>
    <w:rsid w:val="00D06FF2"/>
    <w:rsid w:val="00D35006"/>
    <w:rsid w:val="00D74F19"/>
    <w:rsid w:val="00D90832"/>
    <w:rsid w:val="00DA41BF"/>
    <w:rsid w:val="00E5541A"/>
    <w:rsid w:val="00E6497D"/>
    <w:rsid w:val="00E758B9"/>
    <w:rsid w:val="00EA1C2B"/>
    <w:rsid w:val="00EA56BF"/>
    <w:rsid w:val="00EC3C70"/>
    <w:rsid w:val="00EE6623"/>
    <w:rsid w:val="00EF6A5B"/>
    <w:rsid w:val="00F061FD"/>
    <w:rsid w:val="00F277CB"/>
    <w:rsid w:val="00F52245"/>
    <w:rsid w:val="00F83A88"/>
    <w:rsid w:val="00F90910"/>
    <w:rsid w:val="00FA36DC"/>
    <w:rsid w:val="00FC626F"/>
    <w:rsid w:val="00FE1F99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styleId="Enfasicorsivo">
    <w:name w:val="Emphasis"/>
    <w:basedOn w:val="Carpredefinitoparagrafo"/>
    <w:uiPriority w:val="20"/>
    <w:qFormat/>
    <w:rsid w:val="007C09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Alessia Soriolo</cp:lastModifiedBy>
  <cp:revision>2</cp:revision>
  <dcterms:created xsi:type="dcterms:W3CDTF">2022-02-21T11:00:00Z</dcterms:created>
  <dcterms:modified xsi:type="dcterms:W3CDTF">2022-02-21T11:00:00Z</dcterms:modified>
</cp:coreProperties>
</file>